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13953" w14:textId="77777777" w:rsidR="00B0133D" w:rsidRPr="00EF7651" w:rsidRDefault="00B0133D" w:rsidP="00A263A4">
      <w:pPr>
        <w:spacing w:before="120" w:after="0" w:line="240" w:lineRule="auto"/>
        <w:jc w:val="center"/>
        <w:rPr>
          <w:rFonts w:ascii="Times New Roman" w:hAnsi="Times New Roman" w:cs="Times New Roman"/>
          <w:b/>
          <w:color w:val="FF0000"/>
        </w:rPr>
      </w:pPr>
      <w:proofErr w:type="gramStart"/>
      <w:r w:rsidRPr="00EF7651">
        <w:rPr>
          <w:rFonts w:ascii="Times New Roman" w:hAnsi="Times New Roman" w:cs="Times New Roman"/>
          <w:b/>
          <w:color w:val="FF0000"/>
        </w:rPr>
        <w:t>Figyelem !</w:t>
      </w:r>
      <w:proofErr w:type="gramEnd"/>
      <w:r w:rsidRPr="00EF7651">
        <w:rPr>
          <w:rFonts w:ascii="Times New Roman" w:hAnsi="Times New Roman" w:cs="Times New Roman"/>
          <w:b/>
          <w:color w:val="FF0000"/>
        </w:rPr>
        <w:t xml:space="preserve"> Minden részajánlati körre (járásra) külön-külön ajánlat</w:t>
      </w:r>
      <w:r w:rsidR="00FB4DE0" w:rsidRPr="00EF7651">
        <w:rPr>
          <w:rFonts w:ascii="Times New Roman" w:hAnsi="Times New Roman" w:cs="Times New Roman"/>
          <w:b/>
          <w:color w:val="FF0000"/>
        </w:rPr>
        <w:t>tételi adatlapot kell kitölteni</w:t>
      </w:r>
      <w:r w:rsidRPr="00EF7651">
        <w:rPr>
          <w:rFonts w:ascii="Times New Roman" w:hAnsi="Times New Roman" w:cs="Times New Roman"/>
          <w:b/>
          <w:color w:val="FF0000"/>
        </w:rPr>
        <w:t>!</w:t>
      </w:r>
    </w:p>
    <w:p w14:paraId="5F11146B" w14:textId="77777777" w:rsidR="00535AC2" w:rsidRPr="00EF7651" w:rsidRDefault="00535AC2" w:rsidP="00535AC2">
      <w:pPr>
        <w:spacing w:after="0" w:line="240" w:lineRule="auto"/>
        <w:rPr>
          <w:rFonts w:ascii="Times New Roman" w:hAnsi="Times New Roman" w:cs="Times New Roman"/>
          <w:b/>
          <w:color w:val="FF0000"/>
        </w:rPr>
      </w:pPr>
    </w:p>
    <w:p w14:paraId="2D494309" w14:textId="77777777" w:rsidR="00F353FD" w:rsidRPr="00EF7651" w:rsidRDefault="000F2DD1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651">
        <w:rPr>
          <w:rFonts w:ascii="Times New Roman" w:hAnsi="Times New Roman" w:cs="Times New Roman"/>
          <w:b/>
        </w:rPr>
        <w:t>Ajánlattételi</w:t>
      </w:r>
      <w:r w:rsidR="0041633A" w:rsidRPr="00EF7651">
        <w:rPr>
          <w:rFonts w:ascii="Times New Roman" w:hAnsi="Times New Roman" w:cs="Times New Roman"/>
          <w:b/>
        </w:rPr>
        <w:t xml:space="preserve"> adatlap a </w:t>
      </w:r>
      <w:r w:rsidR="0090303C" w:rsidRPr="00EF7651">
        <w:rPr>
          <w:rFonts w:ascii="Times New Roman" w:hAnsi="Times New Roman" w:cs="Times New Roman"/>
          <w:b/>
        </w:rPr>
        <w:t>Debreceni</w:t>
      </w:r>
      <w:r w:rsidR="002F37A4" w:rsidRPr="00EF7651">
        <w:rPr>
          <w:rFonts w:ascii="Times New Roman" w:hAnsi="Times New Roman" w:cs="Times New Roman"/>
          <w:b/>
        </w:rPr>
        <w:t xml:space="preserve"> </w:t>
      </w:r>
      <w:r w:rsidR="00F353FD" w:rsidRPr="00EF7651">
        <w:rPr>
          <w:rFonts w:ascii="Times New Roman" w:hAnsi="Times New Roman" w:cs="Times New Roman"/>
          <w:b/>
        </w:rPr>
        <w:t>Tankerületi Központ iskolagyümölcs</w:t>
      </w:r>
      <w:r w:rsidR="00424469" w:rsidRPr="00EF7651">
        <w:rPr>
          <w:rFonts w:ascii="Times New Roman" w:hAnsi="Times New Roman" w:cs="Times New Roman"/>
          <w:b/>
        </w:rPr>
        <w:t xml:space="preserve">- és iskolazöldség- </w:t>
      </w:r>
      <w:r w:rsidR="0041270A" w:rsidRPr="00EF7651">
        <w:rPr>
          <w:rFonts w:ascii="Times New Roman" w:hAnsi="Times New Roman" w:cs="Times New Roman"/>
          <w:b/>
        </w:rPr>
        <w:t>program végrehajtásáról szóló 15/2021. (III.31</w:t>
      </w:r>
      <w:r w:rsidR="003E666B" w:rsidRPr="00EF7651">
        <w:rPr>
          <w:rFonts w:ascii="Times New Roman" w:hAnsi="Times New Roman" w:cs="Times New Roman"/>
          <w:b/>
        </w:rPr>
        <w:t>.) A</w:t>
      </w:r>
      <w:r w:rsidR="00424469" w:rsidRPr="00EF7651">
        <w:rPr>
          <w:rFonts w:ascii="Times New Roman" w:hAnsi="Times New Roman" w:cs="Times New Roman"/>
          <w:b/>
        </w:rPr>
        <w:t>M rendelet alapján kiírt iskolagyümölcs és iskolazöldség beszerzéshez</w:t>
      </w:r>
      <w:r w:rsidR="00F353FD" w:rsidRPr="00EF7651">
        <w:rPr>
          <w:rFonts w:ascii="Times New Roman" w:hAnsi="Times New Roman" w:cs="Times New Roman"/>
          <w:b/>
        </w:rPr>
        <w:t xml:space="preserve"> </w:t>
      </w:r>
    </w:p>
    <w:p w14:paraId="6E9D74E7" w14:textId="77777777" w:rsidR="00F353FD" w:rsidRPr="00EF7651" w:rsidRDefault="0090303C" w:rsidP="00F353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EF7651">
        <w:rPr>
          <w:rFonts w:ascii="Times New Roman" w:hAnsi="Times New Roman" w:cs="Times New Roman"/>
          <w:b/>
        </w:rPr>
        <w:t>2025/2026</w:t>
      </w:r>
      <w:r w:rsidR="00D279FB" w:rsidRPr="00EF7651">
        <w:rPr>
          <w:rFonts w:ascii="Times New Roman" w:hAnsi="Times New Roman" w:cs="Times New Roman"/>
          <w:b/>
        </w:rPr>
        <w:t>.</w:t>
      </w:r>
      <w:r w:rsidR="00F353FD" w:rsidRPr="00EF7651">
        <w:rPr>
          <w:rFonts w:ascii="Times New Roman" w:hAnsi="Times New Roman" w:cs="Times New Roman"/>
          <w:b/>
        </w:rPr>
        <w:t>tanév</w:t>
      </w:r>
    </w:p>
    <w:p w14:paraId="299AAA72" w14:textId="77777777" w:rsidR="00F353FD" w:rsidRPr="00EF7651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Rcsostblzat"/>
        <w:tblW w:w="9493" w:type="dxa"/>
        <w:jc w:val="center"/>
        <w:tblLook w:val="04A0" w:firstRow="1" w:lastRow="0" w:firstColumn="1" w:lastColumn="0" w:noHBand="0" w:noVBand="1"/>
      </w:tblPr>
      <w:tblGrid>
        <w:gridCol w:w="3823"/>
        <w:gridCol w:w="5670"/>
      </w:tblGrid>
      <w:tr w:rsidR="00321B6C" w:rsidRPr="00EF7651" w14:paraId="6BE9BA9B" w14:textId="77777777" w:rsidTr="00980C2F">
        <w:trPr>
          <w:jc w:val="center"/>
        </w:trPr>
        <w:tc>
          <w:tcPr>
            <w:tcW w:w="3823" w:type="dxa"/>
            <w:vAlign w:val="center"/>
          </w:tcPr>
          <w:p w14:paraId="2D8999E0" w14:textId="77777777" w:rsidR="00321B6C" w:rsidRPr="00EF7651" w:rsidRDefault="00F43507" w:rsidP="00F353FD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Ajánlattevő</w:t>
            </w:r>
            <w:r w:rsidR="00321B6C" w:rsidRPr="00EF7651">
              <w:rPr>
                <w:rFonts w:ascii="Times New Roman" w:hAnsi="Times New Roman" w:cs="Times New Roman"/>
                <w:b/>
              </w:rPr>
              <w:t xml:space="preserve"> neve:</w:t>
            </w:r>
            <w:r w:rsidR="00321B6C" w:rsidRPr="00EF7651">
              <w:rPr>
                <w:rFonts w:ascii="Times New Roman" w:hAnsi="Times New Roman" w:cs="Times New Roman"/>
                <w:b/>
              </w:rPr>
              <w:tab/>
            </w:r>
          </w:p>
          <w:p w14:paraId="12E104A3" w14:textId="77777777" w:rsidR="00321B6C" w:rsidRPr="00EF7651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D7BA805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109A7C16" w14:textId="77777777" w:rsidTr="00980C2F">
        <w:trPr>
          <w:jc w:val="center"/>
        </w:trPr>
        <w:tc>
          <w:tcPr>
            <w:tcW w:w="3823" w:type="dxa"/>
          </w:tcPr>
          <w:p w14:paraId="00A8B0A4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Adószáma:</w:t>
            </w:r>
          </w:p>
          <w:p w14:paraId="628D3F72" w14:textId="77777777" w:rsidR="00321B6C" w:rsidRPr="00EF7651" w:rsidRDefault="00321B6C" w:rsidP="00F353FD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5FC7D746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19D39172" w14:textId="77777777" w:rsidTr="00980C2F">
        <w:trPr>
          <w:jc w:val="center"/>
        </w:trPr>
        <w:tc>
          <w:tcPr>
            <w:tcW w:w="3823" w:type="dxa"/>
          </w:tcPr>
          <w:p w14:paraId="119721CD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MVH ügyfél</w:t>
            </w:r>
            <w:r w:rsidR="00D4645B" w:rsidRPr="00EF7651">
              <w:rPr>
                <w:rFonts w:ascii="Times New Roman" w:hAnsi="Times New Roman" w:cs="Times New Roman"/>
                <w:b/>
              </w:rPr>
              <w:t xml:space="preserve"> </w:t>
            </w:r>
            <w:r w:rsidRPr="00EF7651">
              <w:rPr>
                <w:rFonts w:ascii="Times New Roman" w:hAnsi="Times New Roman" w:cs="Times New Roman"/>
                <w:b/>
              </w:rPr>
              <w:t>azonosító (</w:t>
            </w:r>
            <w:proofErr w:type="spellStart"/>
            <w:r w:rsidRPr="00EF7651">
              <w:rPr>
                <w:rFonts w:ascii="Times New Roman" w:hAnsi="Times New Roman" w:cs="Times New Roman"/>
                <w:b/>
              </w:rPr>
              <w:t>reg.száma</w:t>
            </w:r>
            <w:proofErr w:type="spellEnd"/>
            <w:r w:rsidRPr="00EF7651">
              <w:rPr>
                <w:rFonts w:ascii="Times New Roman" w:hAnsi="Times New Roman" w:cs="Times New Roman"/>
                <w:b/>
              </w:rPr>
              <w:t>):</w:t>
            </w:r>
          </w:p>
          <w:p w14:paraId="6DF865B9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D636982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460A98E8" w14:textId="77777777" w:rsidTr="00980C2F">
        <w:trPr>
          <w:jc w:val="center"/>
        </w:trPr>
        <w:tc>
          <w:tcPr>
            <w:tcW w:w="3823" w:type="dxa"/>
          </w:tcPr>
          <w:p w14:paraId="647F8792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Székhelye:</w:t>
            </w:r>
          </w:p>
          <w:p w14:paraId="0B80DEFC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69F70F15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16399EF7" w14:textId="77777777" w:rsidTr="00980C2F">
        <w:trPr>
          <w:jc w:val="center"/>
        </w:trPr>
        <w:tc>
          <w:tcPr>
            <w:tcW w:w="3823" w:type="dxa"/>
          </w:tcPr>
          <w:p w14:paraId="1F98D4EC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Képviselő neve:</w:t>
            </w:r>
          </w:p>
          <w:p w14:paraId="452D3701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2A3EFF6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6DCC3927" w14:textId="77777777" w:rsidTr="00980C2F">
        <w:trPr>
          <w:jc w:val="center"/>
        </w:trPr>
        <w:tc>
          <w:tcPr>
            <w:tcW w:w="3823" w:type="dxa"/>
          </w:tcPr>
          <w:p w14:paraId="3B94211A" w14:textId="77777777" w:rsidR="002F37A4" w:rsidRPr="00EF7651" w:rsidRDefault="002F37A4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Képviselő elérhetősége</w:t>
            </w:r>
          </w:p>
          <w:p w14:paraId="3CC6C534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14:paraId="30881ECE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7112802D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55B44256" w14:textId="77777777" w:rsidTr="00980C2F">
        <w:trPr>
          <w:jc w:val="center"/>
        </w:trPr>
        <w:tc>
          <w:tcPr>
            <w:tcW w:w="3823" w:type="dxa"/>
          </w:tcPr>
          <w:p w14:paraId="4EB98248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Kapcsolattartó neve:</w:t>
            </w:r>
          </w:p>
          <w:p w14:paraId="3DC7DA66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37125784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  <w:tr w:rsidR="00321B6C" w:rsidRPr="00EF7651" w14:paraId="4AAD11E8" w14:textId="77777777" w:rsidTr="00980C2F">
        <w:trPr>
          <w:jc w:val="center"/>
        </w:trPr>
        <w:tc>
          <w:tcPr>
            <w:tcW w:w="3823" w:type="dxa"/>
          </w:tcPr>
          <w:p w14:paraId="7F61BFD8" w14:textId="77777777" w:rsidR="002F37A4" w:rsidRPr="00EF7651" w:rsidRDefault="002F37A4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Kapcsolattartó elérhetősége</w:t>
            </w:r>
          </w:p>
          <w:p w14:paraId="6409C32B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  <w:r w:rsidRPr="00EF7651">
              <w:rPr>
                <w:rFonts w:ascii="Times New Roman" w:hAnsi="Times New Roman" w:cs="Times New Roman"/>
                <w:b/>
              </w:rPr>
              <w:t>(telefonszám, e-mail cím):</w:t>
            </w:r>
          </w:p>
          <w:p w14:paraId="659132A5" w14:textId="77777777" w:rsidR="00321B6C" w:rsidRPr="00EF7651" w:rsidRDefault="00321B6C" w:rsidP="00321B6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0" w:type="dxa"/>
          </w:tcPr>
          <w:p w14:paraId="0E50BE9C" w14:textId="77777777" w:rsidR="00321B6C" w:rsidRPr="00EF7651" w:rsidRDefault="00321B6C" w:rsidP="00F353FD">
            <w:pPr>
              <w:rPr>
                <w:rFonts w:ascii="Times New Roman" w:hAnsi="Times New Roman" w:cs="Times New Roman"/>
              </w:rPr>
            </w:pPr>
          </w:p>
        </w:tc>
      </w:tr>
    </w:tbl>
    <w:p w14:paraId="6C94C3B3" w14:textId="77777777" w:rsidR="00F353FD" w:rsidRPr="00EF7651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p w14:paraId="2224A2BD" w14:textId="77777777" w:rsidR="00F353FD" w:rsidRPr="00EF7651" w:rsidRDefault="00F353FD" w:rsidP="00F353FD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68"/>
        <w:gridCol w:w="987"/>
        <w:gridCol w:w="1584"/>
        <w:gridCol w:w="1562"/>
        <w:gridCol w:w="1580"/>
      </w:tblGrid>
      <w:tr w:rsidR="00857E8A" w:rsidRPr="00EF7651" w14:paraId="4BD24701" w14:textId="77777777" w:rsidTr="00980C2F">
        <w:trPr>
          <w:trHeight w:val="300"/>
          <w:jc w:val="center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283F81C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Megpályázott járás megnevezése</w:t>
            </w:r>
          </w:p>
        </w:tc>
      </w:tr>
      <w:tr w:rsidR="00857E8A" w:rsidRPr="00EF7651" w14:paraId="1A1EF4EA" w14:textId="77777777" w:rsidTr="00980C2F">
        <w:trPr>
          <w:trHeight w:val="474"/>
          <w:jc w:val="center"/>
        </w:trPr>
        <w:tc>
          <w:tcPr>
            <w:tcW w:w="948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ABC84" w14:textId="77777777" w:rsidR="00857E8A" w:rsidRPr="00EF7651" w:rsidRDefault="00BF35E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>……………………..</w:t>
            </w:r>
            <w:r w:rsidR="00F662CA" w:rsidRPr="00EF765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 JÁRÁS</w:t>
            </w:r>
            <w:r w:rsidR="00857E8A" w:rsidRPr="00EF7651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hu-HU"/>
              </w:rPr>
              <w:t xml:space="preserve"> </w:t>
            </w:r>
          </w:p>
        </w:tc>
      </w:tr>
      <w:tr w:rsidR="00857E8A" w:rsidRPr="00EF7651" w14:paraId="3E313BD4" w14:textId="77777777" w:rsidTr="00980C2F">
        <w:trPr>
          <w:trHeight w:val="300"/>
          <w:jc w:val="center"/>
        </w:trPr>
        <w:tc>
          <w:tcPr>
            <w:tcW w:w="9481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66A22" w14:textId="77777777" w:rsidR="00857E8A" w:rsidRPr="00EF7651" w:rsidRDefault="00857E8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Teljesítési időszak és szállítások ütemezése</w:t>
            </w:r>
          </w:p>
          <w:p w14:paraId="7B426BDF" w14:textId="77777777" w:rsidR="007D233E" w:rsidRPr="00EF7651" w:rsidRDefault="0041270A" w:rsidP="00857E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15/2021. (III</w:t>
            </w:r>
            <w:r w:rsidR="00213344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.31</w:t>
            </w:r>
            <w:r w:rsidR="007D233E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.) AM rendelet 9</w:t>
            </w:r>
            <w:r w:rsidR="00384633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</w:t>
            </w:r>
            <w:r w:rsidR="007D233E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§ (2) és (3) bekezdése és a 14. § alapján </w:t>
            </w:r>
          </w:p>
        </w:tc>
      </w:tr>
      <w:tr w:rsidR="00EF7651" w:rsidRPr="00EF7651" w14:paraId="64CA194D" w14:textId="77777777" w:rsidTr="00980C2F">
        <w:trPr>
          <w:trHeight w:val="942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D10A90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Teljesítési időszakok 2025/2026. tanév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EE1EC" w14:textId="77777777" w:rsidR="00EF7651" w:rsidRPr="00EF7651" w:rsidRDefault="00EF7651" w:rsidP="0037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teljesítési időszak</w:t>
            </w: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DE9A3" w14:textId="77777777" w:rsidR="00EF7651" w:rsidRPr="00EF7651" w:rsidRDefault="00EF7651" w:rsidP="0037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teljesítési időszak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8E6F5" w14:textId="77777777" w:rsidR="00EF7651" w:rsidRPr="00EF7651" w:rsidRDefault="00EF7651" w:rsidP="0037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teljesítési időszak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9412F8D" w14:textId="77777777" w:rsidR="00EF7651" w:rsidRPr="00EF7651" w:rsidRDefault="00EF7651" w:rsidP="003723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teljesítési időszak</w:t>
            </w:r>
          </w:p>
        </w:tc>
      </w:tr>
      <w:tr w:rsidR="00EF7651" w:rsidRPr="00EF7651" w14:paraId="6A46125D" w14:textId="77777777" w:rsidTr="00980C2F">
        <w:trPr>
          <w:trHeight w:val="637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97A16" w14:textId="77777777" w:rsidR="00EF7651" w:rsidRPr="00EF7651" w:rsidRDefault="00EF7651" w:rsidP="0006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Vállalt szállítások időszaka</w:t>
            </w:r>
          </w:p>
          <w:p w14:paraId="100D730A" w14:textId="77777777" w:rsidR="00EF7651" w:rsidRPr="00EF7651" w:rsidRDefault="00EF7651" w:rsidP="008B72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i/>
                <w:color w:val="000000"/>
                <w:lang w:eastAsia="hu-HU"/>
              </w:rPr>
              <w:t>(kérjük, jelölje X-el azon időszakokat, amelyekben a szállítást vállalja)</w:t>
            </w:r>
          </w:p>
          <w:p w14:paraId="6F030053" w14:textId="77777777" w:rsidR="00EF7651" w:rsidRPr="00EF7651" w:rsidRDefault="00EF7651" w:rsidP="00060A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06B1C" w14:textId="77777777" w:rsidR="00EF7651" w:rsidRPr="00EF7651" w:rsidRDefault="00EF7651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9EDDC" w14:textId="77777777" w:rsidR="00EF7651" w:rsidRPr="00EF7651" w:rsidRDefault="00EF7651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6DED9" w14:textId="77777777" w:rsidR="00EF7651" w:rsidRPr="00EF7651" w:rsidRDefault="00EF7651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A500112" w14:textId="77777777" w:rsidR="00EF7651" w:rsidRPr="00EF7651" w:rsidRDefault="00EF7651" w:rsidP="000827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</w:p>
        </w:tc>
      </w:tr>
      <w:tr w:rsidR="00EF7651" w:rsidRPr="00EF7651" w14:paraId="73CDBD04" w14:textId="77777777" w:rsidTr="00980C2F">
        <w:trPr>
          <w:trHeight w:val="775"/>
          <w:jc w:val="center"/>
        </w:trPr>
        <w:tc>
          <w:tcPr>
            <w:tcW w:w="37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5952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Szállítás időtartama hetekben megadva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E68F9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DC530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2AD23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8E45F" w14:textId="77777777" w:rsidR="00EF7651" w:rsidRPr="00EF7651" w:rsidRDefault="00EF7651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6B21F6" w:rsidRPr="00EF7651" w14:paraId="7A42E8D3" w14:textId="77777777" w:rsidTr="00980C2F">
        <w:trPr>
          <w:trHeight w:val="775"/>
          <w:jc w:val="center"/>
        </w:trPr>
        <w:tc>
          <w:tcPr>
            <w:tcW w:w="3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4CFB3" w14:textId="6BA3C4B2" w:rsidR="006B21F6" w:rsidRPr="00BE3454" w:rsidRDefault="006B21F6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 teljesítési időszak alatti szállítások száma (szállítások gyakorisága)</w:t>
            </w:r>
          </w:p>
        </w:tc>
        <w:tc>
          <w:tcPr>
            <w:tcW w:w="5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05894" w14:textId="02D4E028" w:rsidR="006B21F6" w:rsidRPr="00BE3454" w:rsidRDefault="006B21F6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</w:t>
            </w:r>
            <w:proofErr w:type="gramStart"/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……………………..</w:t>
            </w:r>
            <w:proofErr w:type="gramEnd"/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alkalom/hét</w:t>
            </w:r>
          </w:p>
        </w:tc>
      </w:tr>
    </w:tbl>
    <w:p w14:paraId="36D93E9C" w14:textId="77777777" w:rsidR="0009171D" w:rsidRDefault="0009171D" w:rsidP="00F353FD">
      <w:pPr>
        <w:spacing w:after="0" w:line="240" w:lineRule="auto"/>
        <w:rPr>
          <w:rFonts w:ascii="Times New Roman" w:hAnsi="Times New Roman" w:cs="Times New Roman"/>
        </w:rPr>
      </w:pPr>
    </w:p>
    <w:p w14:paraId="4743BFC3" w14:textId="77777777" w:rsidR="0009171D" w:rsidRDefault="0009171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tbl>
      <w:tblPr>
        <w:tblW w:w="97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8"/>
        <w:gridCol w:w="4121"/>
      </w:tblGrid>
      <w:tr w:rsidR="00857E8A" w:rsidRPr="00EF7651" w14:paraId="312447D3" w14:textId="77777777" w:rsidTr="00980C2F">
        <w:trPr>
          <w:trHeight w:val="495"/>
          <w:jc w:val="center"/>
        </w:trPr>
        <w:tc>
          <w:tcPr>
            <w:tcW w:w="972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0748F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</w:pPr>
            <w:bookmarkStart w:id="0" w:name="_GoBack"/>
            <w:r w:rsidRPr="00EF7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lastRenderedPageBreak/>
              <w:t xml:space="preserve">A szállítandó termék </w:t>
            </w:r>
            <w:proofErr w:type="spellStart"/>
            <w:r w:rsidRPr="00EF7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>tanulónkénti</w:t>
            </w:r>
            <w:proofErr w:type="spellEnd"/>
            <w:r w:rsidRPr="00EF765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hu-HU"/>
              </w:rPr>
              <w:t xml:space="preserve"> heti mennyisége </w:t>
            </w:r>
            <w:r w:rsidR="00213344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(15/2021. (III.31</w:t>
            </w: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.) AM rendelet 14</w:t>
            </w:r>
            <w:r w:rsidR="00F662CA"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. </w:t>
            </w: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§ szerint )</w:t>
            </w:r>
          </w:p>
        </w:tc>
      </w:tr>
      <w:tr w:rsidR="00857E8A" w:rsidRPr="00EF7651" w14:paraId="68B0C4F4" w14:textId="77777777" w:rsidTr="00980C2F">
        <w:trPr>
          <w:trHeight w:val="425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7E43421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I. szállítási időszak</w:t>
            </w:r>
          </w:p>
        </w:tc>
      </w:tr>
      <w:tr w:rsidR="00857E8A" w:rsidRPr="00EF7651" w14:paraId="68CAA3EB" w14:textId="77777777" w:rsidTr="00980C2F">
        <w:trPr>
          <w:trHeight w:val="603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0C537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AC37E" w14:textId="0DA4A8C7" w:rsidR="00857E8A" w:rsidRPr="00EF7651" w:rsidRDefault="00857E8A" w:rsidP="00226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tanulónként hetente kiosztásra kerülő termék mennyisége </w:t>
            </w:r>
            <w:r w:rsidR="00511824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</w:t>
            </w:r>
            <w:r w:rsidR="002263CA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adag</w:t>
            </w: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/hét</w:t>
            </w:r>
            <w:r w:rsidR="00511824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)</w:t>
            </w:r>
          </w:p>
        </w:tc>
      </w:tr>
      <w:tr w:rsidR="00857E8A" w:rsidRPr="00EF7651" w14:paraId="51F01F81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64D5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C1FE4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56054D42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821E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5BBD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32E9A528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1B086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DCC76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2E63BC5A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1C4A6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1FB55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2F09EE03" w14:textId="77777777" w:rsidTr="00980C2F">
        <w:trPr>
          <w:trHeight w:val="517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33DA5AE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II. szállítási időszak</w:t>
            </w:r>
          </w:p>
        </w:tc>
      </w:tr>
      <w:tr w:rsidR="00857E8A" w:rsidRPr="00EF7651" w14:paraId="560E750B" w14:textId="77777777" w:rsidTr="00980C2F">
        <w:trPr>
          <w:trHeight w:val="603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CAEDA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C98CB" w14:textId="22F16B06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tanulónként hetente kiosztásra kerülő termék </w:t>
            </w: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mennyisége</w:t>
            </w:r>
            <w:r w:rsidR="00A04EF3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 </w:t>
            </w:r>
            <w:r w:rsidR="00E806FA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(adag/hét)</w:t>
            </w:r>
          </w:p>
        </w:tc>
      </w:tr>
      <w:tr w:rsidR="00857E8A" w:rsidRPr="00EF7651" w14:paraId="6939286A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D03E9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BBE1D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50F79A49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04818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A9589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51D3A8B8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6C37A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FACF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46C6BA4A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FC8CA9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D05DC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0ECF30A7" w14:textId="77777777" w:rsidTr="00980C2F">
        <w:trPr>
          <w:trHeight w:val="525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50E57BE7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III. szállítási időszak</w:t>
            </w:r>
          </w:p>
        </w:tc>
      </w:tr>
      <w:tr w:rsidR="00857E8A" w:rsidRPr="00EF7651" w14:paraId="33BFE828" w14:textId="77777777" w:rsidTr="00980C2F">
        <w:trPr>
          <w:trHeight w:val="603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2114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CEC2" w14:textId="6A5D1C62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tanulónként hetente kiosztásra kerülő termék </w:t>
            </w: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mennyisége </w:t>
            </w:r>
            <w:r w:rsidR="00E806FA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(adag/hét)</w:t>
            </w:r>
          </w:p>
        </w:tc>
      </w:tr>
      <w:tr w:rsidR="00857E8A" w:rsidRPr="00EF7651" w14:paraId="1F088595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3A0DC9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FCE42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5372E028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9632C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E51C0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29F1AA4F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E3B37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2A145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0FABD767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F7529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E8547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3653C947" w14:textId="77777777" w:rsidTr="00980C2F">
        <w:trPr>
          <w:trHeight w:val="561"/>
          <w:jc w:val="center"/>
        </w:trPr>
        <w:tc>
          <w:tcPr>
            <w:tcW w:w="972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vAlign w:val="center"/>
            <w:hideMark/>
          </w:tcPr>
          <w:p w14:paraId="4E733F64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IV. szállítási időszak</w:t>
            </w:r>
          </w:p>
        </w:tc>
      </w:tr>
      <w:tr w:rsidR="00857E8A" w:rsidRPr="00EF7651" w14:paraId="3601CD09" w14:textId="77777777" w:rsidTr="00980C2F">
        <w:trPr>
          <w:trHeight w:val="603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D7C7D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Szállítandó termék megnevezése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D9D20" w14:textId="016D7CF4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A tanulónként hetente kiosztásra kerülő termék </w:t>
            </w:r>
            <w:r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 xml:space="preserve">mennyisége </w:t>
            </w:r>
            <w:r w:rsidR="00E806FA" w:rsidRPr="00BE3454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(adag/hét)</w:t>
            </w:r>
          </w:p>
        </w:tc>
      </w:tr>
      <w:tr w:rsidR="00857E8A" w:rsidRPr="00EF7651" w14:paraId="56376EBA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3A822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626B3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73EF5116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FBD46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E8E4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0549AEC7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6A62A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165C2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  <w:tr w:rsidR="00857E8A" w:rsidRPr="00EF7651" w14:paraId="69BC9593" w14:textId="77777777" w:rsidTr="00980C2F">
        <w:trPr>
          <w:trHeight w:hRule="exact" w:val="399"/>
          <w:jc w:val="center"/>
        </w:trPr>
        <w:tc>
          <w:tcPr>
            <w:tcW w:w="560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2BFF6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  <w:tc>
          <w:tcPr>
            <w:tcW w:w="41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B3EFF" w14:textId="77777777" w:rsidR="00857E8A" w:rsidRPr="00EF7651" w:rsidRDefault="00857E8A" w:rsidP="00857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hu-HU"/>
              </w:rPr>
            </w:pPr>
            <w:r w:rsidRPr="00EF7651">
              <w:rPr>
                <w:rFonts w:ascii="Times New Roman" w:eastAsia="Times New Roman" w:hAnsi="Times New Roman" w:cs="Times New Roman"/>
                <w:color w:val="000000"/>
                <w:lang w:eastAsia="hu-HU"/>
              </w:rPr>
              <w:t> </w:t>
            </w:r>
          </w:p>
        </w:tc>
      </w:tr>
    </w:tbl>
    <w:bookmarkEnd w:id="0"/>
    <w:p w14:paraId="02C3198C" w14:textId="77777777" w:rsidR="00982A33" w:rsidRDefault="00982A33" w:rsidP="0009171D">
      <w:pPr>
        <w:pStyle w:val="Norml1"/>
        <w:rPr>
          <w:rFonts w:ascii="Times New Roman" w:eastAsia="Calibri" w:hAnsi="Times New Roman"/>
          <w:sz w:val="22"/>
          <w:szCs w:val="22"/>
        </w:rPr>
      </w:pPr>
      <w:r w:rsidRPr="00EF7651">
        <w:rPr>
          <w:rFonts w:ascii="Times New Roman" w:eastAsia="Calibri" w:hAnsi="Times New Roman"/>
          <w:sz w:val="22"/>
          <w:szCs w:val="22"/>
        </w:rPr>
        <w:t>Kelt</w:t>
      </w:r>
      <w:proofErr w:type="gramStart"/>
      <w:r w:rsidRPr="00EF7651">
        <w:rPr>
          <w:rFonts w:ascii="Times New Roman" w:eastAsia="Calibri" w:hAnsi="Times New Roman"/>
          <w:sz w:val="22"/>
          <w:szCs w:val="22"/>
        </w:rPr>
        <w:t>: …</w:t>
      </w:r>
      <w:proofErr w:type="gramEnd"/>
      <w:r w:rsidRPr="00EF7651">
        <w:rPr>
          <w:rFonts w:ascii="Times New Roman" w:eastAsia="Calibri" w:hAnsi="Times New Roman"/>
          <w:sz w:val="22"/>
          <w:szCs w:val="22"/>
        </w:rPr>
        <w:t>………………., 202</w:t>
      </w:r>
      <w:r w:rsidR="003A4C81" w:rsidRPr="00EF7651">
        <w:rPr>
          <w:rFonts w:ascii="Times New Roman" w:eastAsia="Calibri" w:hAnsi="Times New Roman"/>
          <w:sz w:val="22"/>
          <w:szCs w:val="22"/>
        </w:rPr>
        <w:t>5</w:t>
      </w:r>
      <w:r w:rsidRPr="00EF7651">
        <w:rPr>
          <w:rFonts w:ascii="Times New Roman" w:eastAsia="Calibri" w:hAnsi="Times New Roman"/>
          <w:sz w:val="22"/>
          <w:szCs w:val="22"/>
        </w:rPr>
        <w:t xml:space="preserve">. </w:t>
      </w:r>
      <w:r w:rsidR="00594D58" w:rsidRPr="00EF7651">
        <w:rPr>
          <w:rFonts w:ascii="Times New Roman" w:eastAsia="Calibri" w:hAnsi="Times New Roman"/>
          <w:sz w:val="22"/>
          <w:szCs w:val="22"/>
        </w:rPr>
        <w:t>…………</w:t>
      </w:r>
      <w:r w:rsidR="00213344" w:rsidRPr="00EF7651">
        <w:rPr>
          <w:rFonts w:ascii="Times New Roman" w:eastAsia="Calibri" w:hAnsi="Times New Roman"/>
          <w:sz w:val="22"/>
          <w:szCs w:val="22"/>
        </w:rPr>
        <w:t>……..</w:t>
      </w:r>
      <w:r w:rsidR="00594D58" w:rsidRPr="00EF7651">
        <w:rPr>
          <w:rFonts w:ascii="Times New Roman" w:eastAsia="Calibri" w:hAnsi="Times New Roman"/>
          <w:sz w:val="22"/>
          <w:szCs w:val="22"/>
        </w:rPr>
        <w:t>……</w:t>
      </w:r>
      <w:r w:rsidRPr="00EF7651">
        <w:rPr>
          <w:rFonts w:ascii="Times New Roman" w:eastAsia="Calibri" w:hAnsi="Times New Roman"/>
          <w:sz w:val="22"/>
          <w:szCs w:val="22"/>
        </w:rPr>
        <w:t xml:space="preserve"> hó …….. nap</w:t>
      </w:r>
    </w:p>
    <w:p w14:paraId="11B7CDFA" w14:textId="77777777" w:rsidR="00B60BCC" w:rsidRDefault="00982A33" w:rsidP="0009171D">
      <w:pPr>
        <w:pStyle w:val="Norml10"/>
        <w:spacing w:before="0" w:beforeAutospacing="0" w:after="0" w:afterAutospacing="0" w:line="240" w:lineRule="auto"/>
        <w:ind w:left="4956" w:firstLine="709"/>
        <w:jc w:val="right"/>
        <w:rPr>
          <w:rFonts w:ascii="Times New Roman" w:eastAsia="Calibri" w:hAnsi="Times New Roman"/>
          <w:sz w:val="22"/>
          <w:szCs w:val="22"/>
        </w:rPr>
      </w:pPr>
      <w:r w:rsidRPr="00EF7651">
        <w:rPr>
          <w:rFonts w:ascii="Times New Roman" w:eastAsia="Calibri" w:hAnsi="Times New Roman"/>
          <w:sz w:val="22"/>
          <w:szCs w:val="22"/>
        </w:rPr>
        <w:t xml:space="preserve">    cégszerű aláírás   </w:t>
      </w:r>
    </w:p>
    <w:p w14:paraId="5365B98D" w14:textId="77777777" w:rsidR="00BD37D2" w:rsidRPr="0009171D" w:rsidRDefault="00982A33" w:rsidP="0009171D">
      <w:pPr>
        <w:pStyle w:val="Norml10"/>
        <w:spacing w:before="0" w:beforeAutospacing="0" w:after="0" w:afterAutospacing="0" w:line="240" w:lineRule="auto"/>
        <w:ind w:left="7079" w:firstLine="709"/>
        <w:jc w:val="center"/>
        <w:rPr>
          <w:rFonts w:ascii="Times New Roman" w:eastAsia="Calibri" w:hAnsi="Times New Roman"/>
          <w:sz w:val="22"/>
          <w:szCs w:val="22"/>
        </w:rPr>
      </w:pPr>
      <w:proofErr w:type="spellStart"/>
      <w:r w:rsidRPr="00EF7651">
        <w:rPr>
          <w:rFonts w:ascii="Times New Roman" w:eastAsia="Calibri" w:hAnsi="Times New Roman"/>
          <w:sz w:val="22"/>
          <w:szCs w:val="22"/>
        </w:rPr>
        <w:t>p.h</w:t>
      </w:r>
      <w:proofErr w:type="spellEnd"/>
      <w:r w:rsidRPr="00EF7651">
        <w:rPr>
          <w:rFonts w:ascii="Times New Roman" w:eastAsia="Calibri" w:hAnsi="Times New Roman"/>
          <w:sz w:val="22"/>
          <w:szCs w:val="22"/>
        </w:rPr>
        <w:t>.</w:t>
      </w:r>
    </w:p>
    <w:sectPr w:rsidR="00BD37D2" w:rsidRPr="0009171D" w:rsidSect="00B60BCC">
      <w:headerReference w:type="default" r:id="rId7"/>
      <w:footerReference w:type="default" r:id="rId8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D76314" w14:textId="77777777" w:rsidR="00213344" w:rsidRDefault="00213344">
      <w:pPr>
        <w:spacing w:after="0" w:line="240" w:lineRule="auto"/>
      </w:pPr>
      <w:r>
        <w:separator/>
      </w:r>
    </w:p>
  </w:endnote>
  <w:endnote w:type="continuationSeparator" w:id="0">
    <w:p w14:paraId="1454C887" w14:textId="77777777" w:rsidR="00213344" w:rsidRDefault="002133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98160"/>
      <w:docPartObj>
        <w:docPartGallery w:val="Page Numbers (Bottom of Page)"/>
        <w:docPartUnique/>
      </w:docPartObj>
    </w:sdtPr>
    <w:sdtEndPr/>
    <w:sdtContent>
      <w:p w14:paraId="2D1273DE" w14:textId="1652ADF2" w:rsidR="00213344" w:rsidRDefault="00213344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80C2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F3DE25" w14:textId="77777777" w:rsidR="00213344" w:rsidRDefault="0021334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8315F" w14:textId="77777777" w:rsidR="00213344" w:rsidRDefault="00213344">
      <w:pPr>
        <w:spacing w:after="0" w:line="240" w:lineRule="auto"/>
      </w:pPr>
      <w:r>
        <w:separator/>
      </w:r>
    </w:p>
  </w:footnote>
  <w:footnote w:type="continuationSeparator" w:id="0">
    <w:p w14:paraId="6FA04A16" w14:textId="77777777" w:rsidR="00213344" w:rsidRDefault="002133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2AD562" w14:textId="77777777" w:rsidR="00B60BCC" w:rsidRPr="00C52DC0" w:rsidRDefault="003A4C81" w:rsidP="00B60BCC">
    <w:pPr>
      <w:tabs>
        <w:tab w:val="left" w:pos="0"/>
      </w:tabs>
      <w:spacing w:after="160" w:line="240" w:lineRule="auto"/>
      <w:jc w:val="right"/>
      <w:rPr>
        <w:rFonts w:ascii="Trajan Pro" w:hAnsi="Trajan Pro"/>
        <w:noProof/>
      </w:rPr>
    </w:pPr>
    <w:r>
      <w:rPr>
        <w:rFonts w:ascii="Times New Roman" w:hAnsi="Times New Roman"/>
        <w:noProof/>
        <w:lang w:eastAsia="hu-HU"/>
      </w:rPr>
      <w:drawing>
        <wp:inline distT="0" distB="0" distL="0" distR="0" wp14:anchorId="380AAB2C" wp14:editId="0C558297">
          <wp:extent cx="5743575" cy="895350"/>
          <wp:effectExtent l="0" t="0" r="9525" b="0"/>
          <wp:docPr id="4" name="Kép 4" descr="Nemzeti_Eroforras_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 descr="Nemzeti_Eroforras_Miniszterium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6703"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FE785A">
      <w:rPr>
        <w:rFonts w:ascii="Trajan Pro" w:hAnsi="Trajan Pro"/>
        <w:noProof/>
      </w:rPr>
      <w:t>Debreceni</w:t>
    </w:r>
    <w:r w:rsidR="00213344">
      <w:rPr>
        <w:rFonts w:ascii="Trajan Pro" w:hAnsi="Trajan Pro"/>
        <w:noProof/>
      </w:rPr>
      <w:t xml:space="preserve"> Tankerületi Központ</w:t>
    </w:r>
    <w:r w:rsidR="00B60BCC">
      <w:rPr>
        <w:rFonts w:ascii="Trajan Pro" w:hAnsi="Trajan Pro"/>
        <w:noProof/>
      </w:rPr>
      <w:t xml:space="preserve">                         2.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3FD"/>
    <w:rsid w:val="00005A38"/>
    <w:rsid w:val="0001652F"/>
    <w:rsid w:val="000273AF"/>
    <w:rsid w:val="00036755"/>
    <w:rsid w:val="0004574B"/>
    <w:rsid w:val="00060A82"/>
    <w:rsid w:val="00073CD2"/>
    <w:rsid w:val="0007513B"/>
    <w:rsid w:val="00077337"/>
    <w:rsid w:val="000822B4"/>
    <w:rsid w:val="00082711"/>
    <w:rsid w:val="00084742"/>
    <w:rsid w:val="0009171D"/>
    <w:rsid w:val="000A4405"/>
    <w:rsid w:val="000A7431"/>
    <w:rsid w:val="000B4DB5"/>
    <w:rsid w:val="000B769D"/>
    <w:rsid w:val="000C2331"/>
    <w:rsid w:val="000D42AE"/>
    <w:rsid w:val="000F2DD1"/>
    <w:rsid w:val="000F561A"/>
    <w:rsid w:val="000F70A3"/>
    <w:rsid w:val="00110A79"/>
    <w:rsid w:val="00122DA4"/>
    <w:rsid w:val="00132A8F"/>
    <w:rsid w:val="001336C8"/>
    <w:rsid w:val="00143E69"/>
    <w:rsid w:val="001503AD"/>
    <w:rsid w:val="001508E8"/>
    <w:rsid w:val="00164EB2"/>
    <w:rsid w:val="00172401"/>
    <w:rsid w:val="00177666"/>
    <w:rsid w:val="00195E07"/>
    <w:rsid w:val="001A432F"/>
    <w:rsid w:val="001A78DE"/>
    <w:rsid w:val="001B444D"/>
    <w:rsid w:val="001C2886"/>
    <w:rsid w:val="001F6B34"/>
    <w:rsid w:val="00213344"/>
    <w:rsid w:val="002263CA"/>
    <w:rsid w:val="002724C5"/>
    <w:rsid w:val="00294730"/>
    <w:rsid w:val="002A34D8"/>
    <w:rsid w:val="002A5009"/>
    <w:rsid w:val="002B32EF"/>
    <w:rsid w:val="002B6710"/>
    <w:rsid w:val="002E48FE"/>
    <w:rsid w:val="002F276D"/>
    <w:rsid w:val="002F2C28"/>
    <w:rsid w:val="002F37A4"/>
    <w:rsid w:val="003033E1"/>
    <w:rsid w:val="00321B6C"/>
    <w:rsid w:val="0034212A"/>
    <w:rsid w:val="00343458"/>
    <w:rsid w:val="003500B5"/>
    <w:rsid w:val="003723E6"/>
    <w:rsid w:val="00383A80"/>
    <w:rsid w:val="00384633"/>
    <w:rsid w:val="003936CE"/>
    <w:rsid w:val="003A29E1"/>
    <w:rsid w:val="003A4C81"/>
    <w:rsid w:val="003E666B"/>
    <w:rsid w:val="0041270A"/>
    <w:rsid w:val="0041633A"/>
    <w:rsid w:val="00424469"/>
    <w:rsid w:val="00425B09"/>
    <w:rsid w:val="00431AF7"/>
    <w:rsid w:val="0043499F"/>
    <w:rsid w:val="004612C3"/>
    <w:rsid w:val="004670C5"/>
    <w:rsid w:val="00470711"/>
    <w:rsid w:val="0047612B"/>
    <w:rsid w:val="004769A3"/>
    <w:rsid w:val="00480B8E"/>
    <w:rsid w:val="004D036E"/>
    <w:rsid w:val="004F5E1B"/>
    <w:rsid w:val="00511824"/>
    <w:rsid w:val="005143D3"/>
    <w:rsid w:val="0052140B"/>
    <w:rsid w:val="00535AC2"/>
    <w:rsid w:val="005404E7"/>
    <w:rsid w:val="00544FD2"/>
    <w:rsid w:val="00561D9A"/>
    <w:rsid w:val="00594D58"/>
    <w:rsid w:val="006016BE"/>
    <w:rsid w:val="00632A24"/>
    <w:rsid w:val="00644B73"/>
    <w:rsid w:val="00650C04"/>
    <w:rsid w:val="006B21F6"/>
    <w:rsid w:val="006C3D7E"/>
    <w:rsid w:val="006D703A"/>
    <w:rsid w:val="006F5FDD"/>
    <w:rsid w:val="0070070C"/>
    <w:rsid w:val="00717319"/>
    <w:rsid w:val="0073499D"/>
    <w:rsid w:val="00741B43"/>
    <w:rsid w:val="00750E47"/>
    <w:rsid w:val="007700A6"/>
    <w:rsid w:val="00776CD1"/>
    <w:rsid w:val="007A0EE6"/>
    <w:rsid w:val="007A191C"/>
    <w:rsid w:val="007A2E47"/>
    <w:rsid w:val="007A5341"/>
    <w:rsid w:val="007D233E"/>
    <w:rsid w:val="007E78D5"/>
    <w:rsid w:val="00803A5A"/>
    <w:rsid w:val="00813B48"/>
    <w:rsid w:val="00814CB7"/>
    <w:rsid w:val="00835ADD"/>
    <w:rsid w:val="00853A89"/>
    <w:rsid w:val="00854717"/>
    <w:rsid w:val="00857E8A"/>
    <w:rsid w:val="00892EA9"/>
    <w:rsid w:val="008968BC"/>
    <w:rsid w:val="008A06F5"/>
    <w:rsid w:val="008B72C5"/>
    <w:rsid w:val="008E605B"/>
    <w:rsid w:val="00901690"/>
    <w:rsid w:val="0090303C"/>
    <w:rsid w:val="009208B7"/>
    <w:rsid w:val="00925070"/>
    <w:rsid w:val="0093574F"/>
    <w:rsid w:val="00937FC1"/>
    <w:rsid w:val="00947AA0"/>
    <w:rsid w:val="00972F4E"/>
    <w:rsid w:val="00980C2F"/>
    <w:rsid w:val="00982A33"/>
    <w:rsid w:val="00983D76"/>
    <w:rsid w:val="00993ED6"/>
    <w:rsid w:val="009A1E5E"/>
    <w:rsid w:val="009B6CDD"/>
    <w:rsid w:val="009D1501"/>
    <w:rsid w:val="009D7840"/>
    <w:rsid w:val="00A04EF3"/>
    <w:rsid w:val="00A13440"/>
    <w:rsid w:val="00A263A4"/>
    <w:rsid w:val="00A266A1"/>
    <w:rsid w:val="00A5588D"/>
    <w:rsid w:val="00A75433"/>
    <w:rsid w:val="00AC243A"/>
    <w:rsid w:val="00AF1E6D"/>
    <w:rsid w:val="00B0133D"/>
    <w:rsid w:val="00B26953"/>
    <w:rsid w:val="00B453EB"/>
    <w:rsid w:val="00B454D3"/>
    <w:rsid w:val="00B46FB7"/>
    <w:rsid w:val="00B53798"/>
    <w:rsid w:val="00B55A59"/>
    <w:rsid w:val="00B56F3E"/>
    <w:rsid w:val="00B60BCC"/>
    <w:rsid w:val="00B62052"/>
    <w:rsid w:val="00BD37D2"/>
    <w:rsid w:val="00BE3454"/>
    <w:rsid w:val="00BE461A"/>
    <w:rsid w:val="00BE52D1"/>
    <w:rsid w:val="00BF35EA"/>
    <w:rsid w:val="00BF47A1"/>
    <w:rsid w:val="00C10DE9"/>
    <w:rsid w:val="00C11BA0"/>
    <w:rsid w:val="00C11C4A"/>
    <w:rsid w:val="00C168E8"/>
    <w:rsid w:val="00C33D4D"/>
    <w:rsid w:val="00C94BF9"/>
    <w:rsid w:val="00CA36D0"/>
    <w:rsid w:val="00CB69F7"/>
    <w:rsid w:val="00CD2BFD"/>
    <w:rsid w:val="00CD3D34"/>
    <w:rsid w:val="00D279FB"/>
    <w:rsid w:val="00D31906"/>
    <w:rsid w:val="00D4645B"/>
    <w:rsid w:val="00D64E29"/>
    <w:rsid w:val="00D72538"/>
    <w:rsid w:val="00D73DB9"/>
    <w:rsid w:val="00D852E8"/>
    <w:rsid w:val="00D93AD7"/>
    <w:rsid w:val="00D94440"/>
    <w:rsid w:val="00DA2FAD"/>
    <w:rsid w:val="00DB5D85"/>
    <w:rsid w:val="00DC32E5"/>
    <w:rsid w:val="00DC743A"/>
    <w:rsid w:val="00DE5C45"/>
    <w:rsid w:val="00E04CC3"/>
    <w:rsid w:val="00E277D9"/>
    <w:rsid w:val="00E32E83"/>
    <w:rsid w:val="00E536BD"/>
    <w:rsid w:val="00E57A70"/>
    <w:rsid w:val="00E806FA"/>
    <w:rsid w:val="00E9436C"/>
    <w:rsid w:val="00EA19AF"/>
    <w:rsid w:val="00EB40B1"/>
    <w:rsid w:val="00EF3087"/>
    <w:rsid w:val="00EF7651"/>
    <w:rsid w:val="00F353FD"/>
    <w:rsid w:val="00F42535"/>
    <w:rsid w:val="00F43507"/>
    <w:rsid w:val="00F662CA"/>
    <w:rsid w:val="00F75776"/>
    <w:rsid w:val="00F83A85"/>
    <w:rsid w:val="00FB4DE0"/>
    <w:rsid w:val="00FE785A"/>
    <w:rsid w:val="00FF3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5197252"/>
  <w15:docId w15:val="{95623B1C-EF27-4647-9113-C72C9462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53F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F353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353FD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1633A"/>
  </w:style>
  <w:style w:type="paragraph" w:styleId="llb">
    <w:name w:val="footer"/>
    <w:basedOn w:val="Norml"/>
    <w:link w:val="llbChar"/>
    <w:uiPriority w:val="99"/>
    <w:unhideWhenUsed/>
    <w:rsid w:val="004163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1633A"/>
  </w:style>
  <w:style w:type="table" w:styleId="Rcsostblzat">
    <w:name w:val="Table Grid"/>
    <w:basedOn w:val="Normltblzat"/>
    <w:uiPriority w:val="59"/>
    <w:rsid w:val="00321B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1">
    <w:name w:val="Normál1"/>
    <w:rsid w:val="009B6CDD"/>
    <w:pPr>
      <w:spacing w:before="100" w:beforeAutospacing="1" w:after="100" w:afterAutospacing="1" w:line="268" w:lineRule="auto"/>
    </w:pPr>
    <w:rPr>
      <w:rFonts w:ascii="Calibri" w:eastAsia="Times New Roman" w:hAnsi="Calibri" w:cs="Times New Roman"/>
      <w:sz w:val="24"/>
      <w:szCs w:val="24"/>
      <w:lang w:eastAsia="hu-HU"/>
    </w:rPr>
  </w:style>
  <w:style w:type="paragraph" w:customStyle="1" w:styleId="Norml10">
    <w:name w:val="Normál1"/>
    <w:rsid w:val="009B6CDD"/>
    <w:pPr>
      <w:spacing w:before="100" w:beforeAutospacing="1" w:after="100" w:afterAutospacing="1" w:line="271" w:lineRule="auto"/>
    </w:pPr>
    <w:rPr>
      <w:rFonts w:ascii="Calibri" w:eastAsia="Times New Roman" w:hAnsi="Calibri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D7D8A9-D3E4-428D-819E-8C841CD6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2</Pages>
  <Words>239</Words>
  <Characters>1650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Klebersberg Intézményfenntartó Központ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Margitka</dc:creator>
  <cp:lastModifiedBy>Kovács Viktória dr.</cp:lastModifiedBy>
  <cp:revision>21</cp:revision>
  <cp:lastPrinted>2020-05-07T08:20:00Z</cp:lastPrinted>
  <dcterms:created xsi:type="dcterms:W3CDTF">2025-03-31T07:41:00Z</dcterms:created>
  <dcterms:modified xsi:type="dcterms:W3CDTF">2025-04-11T10:09:00Z</dcterms:modified>
</cp:coreProperties>
</file>