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89" w:rsidRDefault="002E5489" w:rsidP="002E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számú melléklet</w:t>
      </w:r>
    </w:p>
    <w:p w:rsidR="009E4C40" w:rsidRPr="007426F5" w:rsidRDefault="009E4C40" w:rsidP="00742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F5">
        <w:rPr>
          <w:rFonts w:ascii="Times New Roman" w:hAnsi="Times New Roman" w:cs="Times New Roman"/>
          <w:b/>
          <w:sz w:val="24"/>
          <w:szCs w:val="24"/>
        </w:rPr>
        <w:t>AJÁNLATTEVŐI NY</w:t>
      </w:r>
      <w:r w:rsidR="00BB31B4" w:rsidRPr="007426F5">
        <w:rPr>
          <w:rFonts w:ascii="Times New Roman" w:hAnsi="Times New Roman" w:cs="Times New Roman"/>
          <w:b/>
          <w:sz w:val="24"/>
          <w:szCs w:val="24"/>
        </w:rPr>
        <w:t>ILATKOZATOK</w:t>
      </w:r>
    </w:p>
    <w:p w:rsidR="00BC5FF7" w:rsidRPr="007426F5" w:rsidRDefault="00BC5FF7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vállalom ……………………………. (cég neve) nevében </w:t>
      </w:r>
      <w:r w:rsidRPr="007426F5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 w:rsidRPr="007426F5">
        <w:rPr>
          <w:rFonts w:ascii="Times New Roman" w:hAnsi="Times New Roman"/>
          <w:sz w:val="24"/>
          <w:szCs w:val="24"/>
        </w:rPr>
        <w:t xml:space="preserve">teljes </w:t>
      </w:r>
      <w:r w:rsidRPr="007426F5">
        <w:rPr>
          <w:rFonts w:ascii="Times New Roman" w:hAnsi="Times New Roman"/>
          <w:sz w:val="24"/>
          <w:szCs w:val="24"/>
        </w:rPr>
        <w:t>időtartama alatt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D23CA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6B1F2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7426F5" w:rsidRDefault="006B1F2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NEBIH által engedélyezett tejipari feldolgozó üzemmel vagy</w:t>
      </w:r>
      <w:r w:rsidR="00807CA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Rendelet 10. § (4) a)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D23CA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kistermelői élelmiszer-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termelés, 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>-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426F5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alapján az ajánlattevő vállalkozás mikro-, kis- es középvállalkozás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Rendelet 10.§ (4) b)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D23CA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a hulladékról szóló 2012. évi CLXXXV. törvény szerint meghatározott </w:t>
      </w:r>
      <w:proofErr w:type="spellStart"/>
      <w:r w:rsidRPr="007426F5">
        <w:rPr>
          <w:rFonts w:ascii="Times New Roman" w:eastAsia="MyriadPro-Regular" w:hAnsi="Times New Roman" w:cs="Times New Roman"/>
          <w:sz w:val="24"/>
          <w:szCs w:val="24"/>
        </w:rPr>
        <w:t>újrafelhasználható</w:t>
      </w:r>
      <w:proofErr w:type="spell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csom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232313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10.§ (4) d) pont)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D23CA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az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iskolatej program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előfinanszírozást.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 Rendelet 10. § (4) e) pont) 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D23CA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jtésének megva</w:t>
      </w:r>
      <w:r w:rsidR="008C257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lósítását (Rendelet 10.§ (4) f.) pont) </w:t>
      </w: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D23CA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 Rendelet 6. számú mellékletében meghatározott promóciós eszközök közül a következőket valósítom meg:</w:t>
      </w:r>
    </w:p>
    <w:p w:rsidR="009E4C40" w:rsidRPr="007426F5" w:rsidRDefault="009E4C40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80"/>
        <w:gridCol w:w="5759"/>
        <w:gridCol w:w="2691"/>
      </w:tblGrid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965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Vállalás</w:t>
            </w:r>
          </w:p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(Igen / Nem)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óvoda- és iskolatej programmal kapcsolatos interaktív honlap létrehozása és/vagy rendszeres frissítése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Kóstoltatás: adott tanévben legalább egy alkalommal tej és tejtermékek kóstoltatása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ellátott intézményeknél a termékek hűtését biztosító berendezés biztosítása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</w:tbl>
    <w:p w:rsidR="008C2575" w:rsidRDefault="009E4C40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C2575" w:rsidRDefault="008C2575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D23CA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D23CA1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2020</w:t>
      </w:r>
      <w:bookmarkStart w:id="0" w:name="_GoBack"/>
      <w:bookmarkEnd w:id="0"/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C" w:rsidRDefault="00B6112C" w:rsidP="0012670A">
      <w:pPr>
        <w:spacing w:after="0" w:line="240" w:lineRule="auto"/>
      </w:pPr>
      <w:r>
        <w:separator/>
      </w:r>
    </w:p>
  </w:endnote>
  <w:end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35148"/>
      <w:docPartObj>
        <w:docPartGallery w:val="Page Numbers (Bottom of Page)"/>
        <w:docPartUnique/>
      </w:docPartObj>
    </w:sdtPr>
    <w:sdtEndPr/>
    <w:sdtContent>
      <w:p w:rsidR="0012670A" w:rsidRDefault="001267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A1">
          <w:rPr>
            <w:noProof/>
          </w:rPr>
          <w:t>3</w:t>
        </w:r>
        <w:r>
          <w:fldChar w:fldCharType="end"/>
        </w:r>
      </w:p>
    </w:sdtContent>
  </w:sdt>
  <w:p w:rsidR="0012670A" w:rsidRDefault="0012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C" w:rsidRDefault="00B6112C" w:rsidP="0012670A">
      <w:pPr>
        <w:spacing w:after="0" w:line="240" w:lineRule="auto"/>
      </w:pPr>
      <w:r>
        <w:separator/>
      </w:r>
    </w:p>
  </w:footnote>
  <w:foot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D2CD9"/>
    <w:rsid w:val="0012670A"/>
    <w:rsid w:val="001B2686"/>
    <w:rsid w:val="00232313"/>
    <w:rsid w:val="002E5489"/>
    <w:rsid w:val="00384A81"/>
    <w:rsid w:val="003C7365"/>
    <w:rsid w:val="004823C0"/>
    <w:rsid w:val="006414D3"/>
    <w:rsid w:val="00685218"/>
    <w:rsid w:val="006B1F21"/>
    <w:rsid w:val="006B6E78"/>
    <w:rsid w:val="007426F5"/>
    <w:rsid w:val="00807CA5"/>
    <w:rsid w:val="008C2575"/>
    <w:rsid w:val="009A4225"/>
    <w:rsid w:val="009C00FD"/>
    <w:rsid w:val="009E4C40"/>
    <w:rsid w:val="00AD235F"/>
    <w:rsid w:val="00B22CE8"/>
    <w:rsid w:val="00B6112C"/>
    <w:rsid w:val="00BB31B4"/>
    <w:rsid w:val="00BC21F3"/>
    <w:rsid w:val="00BC5FF7"/>
    <w:rsid w:val="00BF2D2A"/>
    <w:rsid w:val="00D23CA1"/>
    <w:rsid w:val="00D92F7C"/>
    <w:rsid w:val="00DF7D13"/>
    <w:rsid w:val="00E5120A"/>
    <w:rsid w:val="00E8440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905"/>
  <w15:docId w15:val="{2E0CFB05-73D2-4B9F-82EF-96436F3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70A"/>
  </w:style>
  <w:style w:type="paragraph" w:styleId="llb">
    <w:name w:val="footer"/>
    <w:basedOn w:val="Norml"/>
    <w:link w:val="llb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User</cp:lastModifiedBy>
  <cp:revision>8</cp:revision>
  <cp:lastPrinted>2017-05-03T15:53:00Z</cp:lastPrinted>
  <dcterms:created xsi:type="dcterms:W3CDTF">2018-04-26T06:23:00Z</dcterms:created>
  <dcterms:modified xsi:type="dcterms:W3CDTF">2020-04-28T08:26:00Z</dcterms:modified>
</cp:coreProperties>
</file>